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2023年财务重点工作计划2000字</w:t>
      </w:r>
    </w:p>
    <w:p/>
    <w:p/>
    <w:p>
      <w:pPr/>
      <w:r>
        <w:rPr>
          <w:rStyle w:val="myStyle"/>
        </w:rPr>
        <w:t xml:space="preserve">
</w:t>
      </w:r>
    </w:p>
    <w:p/>
    <w:p>
      <w:pPr/>
      <w:r>
        <w:rPr>
          <w:rStyle w:val="myStyle"/>
        </w:rPr>
        <w:t xml:space="preserve">
	下面是由编辑为大家带来的2023年财务重点工作计划。按照单位的通知事项，我们要提前准备工作计划。工作计划中写出明确的数据，会使文章看上去更切实际、更具可执行性。或许你能从中找到需要的内容！
</w:t>
      </w:r>
    </w:p>
    <w:p/>
    <w:p>
      <w:pPr>
        <w:jc w:val="center"/>
      </w:pPr>
      <w:r>
        <w:rPr>
          <w:rStyle w:val="myStyleh4"/>
        </w:rPr>
        <w:t xml:space="preserve">2023年财务重点工作计划 篇1</w:t>
      </w:r>
    </w:p>
    <w:p/>
    <w:p>
      <w:pPr/>
      <w:r>
        <w:rPr>
          <w:rStyle w:val="myStyle"/>
        </w:rPr>
        <w:t xml:space="preserve">
	回顾过去的一年，财务部在公司领导的正确指导和各部门经理的通力合作及各位同仁的全力支持下，在圆满完成财务部基本工作的同时，积极配合了公司的中心工作，大力追缴欠款，积极筹措原材料购买资金，理顺内外部环境，为公司在逆境中求发展奠定了基础。在此,我们对一年来的工作进行回顾,旨在总结经验,分析工作中的成败得失,使来年的工作得到更大的进步。
</w:t>
      </w:r>
    </w:p>
    <w:p/>
    <w:p>
      <w:pPr/>
      <w:r>
        <w:rPr>
          <w:rStyle w:val="myStyle"/>
        </w:rPr>
        <w:t xml:space="preserve">
	一、强化制度建设，重抓制度落实工作。
</w:t>
      </w:r>
    </w:p>
    <w:p/>
    <w:p>
      <w:pPr/>
      <w:r>
        <w:rPr>
          <w:rStyle w:val="myStyle"/>
        </w:rPr>
        <w:t xml:space="preserve">
	公司作为一个现代化绿碳化硅冶炼企业，与之相对应的财务管理工作必须严谨、慎密，必须跟得上公司稳健发展的快车道。而作为一个时时应对复杂形势的公司财务部，加强制度建设，建立健全各项财务管理制度，则是当务之急。为此，我们结合公司实际，在20xx年3月份、5月份、8月份、11月份至现在，一直在制定、修改、补充、新制定一系列财务相关的管理办法、制度、流程。如《资金审批报销制度》、《原材料出入库管理制度》、《产成品管理制度》、《原材料采买流程》、《会计档案管理办法》、《成本核算管理办法》、《食堂管理制度》、《固定资产管理流程》、《财务部管理规则及各岗位工作职责》、《在建工程管理办法》、《个人借款管理办法》等制度28项、17个流程，提出合理化建议12条、16次。从根本上建立了切实可行、且行之有效的管理制度。确立了财务大框架，为今后填充、丰富内容打下了坚实的基础。也使公司的财务工作逐步走向规范化、制度化。二、加强公司财务管理，保证公司财务运作有序开展。
</w:t>
      </w:r>
    </w:p>
    <w:p/>
    <w:p>
      <w:pPr/>
      <w:r>
        <w:rPr>
          <w:rStyle w:val="myStyle"/>
        </w:rPr>
        <w:t xml:space="preserve">
	1积极组织部门人员，做好部门工作，具体体现在：
</w:t>
      </w:r>
    </w:p>
    <w:p/>
    <w:p>
      <w:pPr/>
      <w:r>
        <w:rPr>
          <w:rStyle w:val="myStyle"/>
        </w:rPr>
        <w:t xml:space="preserve">
	（1）完成公司日常各项财务核算工作，及时提供有关财务信息。做好登记会计帐簿是检验会计核算工作质量的重要内容，每月根据审核无误的原始报销单据做好记帐凭证，做到记帐凭证整齐有序，科目明确分类准确无误，登记帐簿清晰明了，规范及时。财务部每天都离不开资金的收付与财务报帐、记帐，这也是财务部最平常最繁重的工作，严谨、细心、严格财务手续是财会部的工作作风。在公司会计人员不足的情况下，互相协作，努力工作。在办理各项费用报销时，多解释、多理解，同时严格按有关财经法规及公司有关规定，严格按程序和审批权限办理。
</w:t>
      </w:r>
    </w:p>
    <w:p/>
    <w:p>
      <w:pPr/>
      <w:r>
        <w:rPr>
          <w:rStyle w:val="myStyle"/>
        </w:rPr>
        <w:t xml:space="preserve">
	（2）保证公司现金、银行存款、应收票据管理无疏漏。20xx年以来，公司银行承兑汇票结算周转量大，进出频繁。但财务部还是做到了日清月结，帐实相符。20xx年1月1日至今，公司银行存款和应收票据资金累计发生额达7.06亿元人民币。一年来，和银行每月对账，做到了月月准确率100%。
</w:t>
      </w:r>
    </w:p>
    <w:p/>
    <w:p>
      <w:pPr/>
      <w:r>
        <w:rPr>
          <w:rStyle w:val="myStyle"/>
        </w:rPr>
        <w:t xml:space="preserve">
	（3）按时编制报送财务报表，按时盘点抽查，及时反映公司生产经营状况。
</w:t>
      </w:r>
    </w:p>
    <w:p/>
    <w:p>
      <w:pPr/>
      <w:r>
        <w:rPr>
          <w:rStyle w:val="myStyle"/>
        </w:rPr>
        <w:t xml:space="preserve">
	银行系统、国税、地税局、财政局、统计局、经信委等部局要求的内容都不一样，编报工作量大，这就给工作增加了难度，但财务部没有畏惧，加班加点，放弃休息时间，连续加班，克服了财务统计人员不断的新老替换，每月根据报送对象不同分别编制，做到了及时准确的
</w:t>
      </w:r>
    </w:p>
    <w:p/>
    <w:p>
      <w:pPr/>
      <w:r>
        <w:rPr>
          <w:rStyle w:val="myStyle"/>
        </w:rPr>
        <w:t xml:space="preserve">
	完成了公司每日生产日报表，月统计报表、税收报表、工程结算报表、会计报表，每周三次的资金报表、供应商、客户欠款报表等。每月26日是财务雷打不动的盘点和抽查日子，三个部门、三队人马按时盘点抽查，并将盘点抽查结果及其合理化建议及时反映给人力资源部和公司领导，得到了公司领导的肯定。
</w:t>
      </w:r>
    </w:p>
    <w:p/>
    <w:p>
      <w:pPr/>
      <w:r>
        <w:rPr>
          <w:rStyle w:val="myStyle"/>
        </w:rPr>
        <w:t xml:space="preserve">
	（4）按时办理纳税申报，及时足额交纳各项税费款项。
</w:t>
      </w:r>
    </w:p>
    <w:p/>
    <w:p>
      <w:pPr/>
      <w:r>
        <w:rPr>
          <w:rStyle w:val="myStyle"/>
        </w:rPr>
        <w:t xml:space="preserve">
	每月初和月末，财务部都制定出本月税收计划和资金计划，提前 一月做到了各项税收和资金的筹划，保证了公司的正常运转。
</w:t>
      </w:r>
    </w:p>
    <w:p/>
    <w:p>
      <w:pPr/>
      <w:r>
        <w:rPr>
          <w:rStyle w:val="myStyle"/>
        </w:rPr>
        <w:t xml:space="preserve">
	(5) 会计挡案的妥善保管
</w:t>
      </w:r>
    </w:p>
    <w:p/>
    <w:p>
      <w:pPr/>
      <w:r>
        <w:rPr>
          <w:rStyle w:val="myStyle"/>
        </w:rPr>
        <w:t xml:space="preserve">
	会计凭证、会计帐簿和会计报表等会计核算资料，是记录和反映公司经济业务的重要历史资料和证据，所以非常重要。每月的会计帐簿、都进行
</w:t>
      </w:r>
    </w:p>
    <w:p/>
    <w:p>
      <w:pPr/>
      <w:r>
        <w:rPr>
          <w:rStyle w:val="myStyle"/>
        </w:rPr>
        <w:t xml:space="preserve">
	分类装订、整理，按顺序、日期逐个编号装订成册，使公司会计资料完整无缺，妥善保管，有序存放。截止20xx年，财务部存放会计凭证480册，各类账表装订上百册，做到了完整无缺、妥善保管、有序存放。 2 严格把好费用开支审核、严控成本关。
</w:t>
      </w:r>
    </w:p>
    <w:p/>
    <w:p>
      <w:pPr/>
      <w:r>
        <w:rPr>
          <w:rStyle w:val="myStyle"/>
        </w:rPr>
        <w:t xml:space="preserve">
	20xx年是公司“节成本，降耗能”的一年，也是“质量、成本、销售、回款”的实施阶段，财务部围绕这个总体目标，做到了：
</w:t>
      </w:r>
    </w:p>
    <w:p/>
    <w:p>
      <w:pPr/>
      <w:r>
        <w:rPr>
          <w:rStyle w:val="myStyle"/>
        </w:rPr>
        <w:t xml:space="preserve">
	（1） 深入车间现场，结合历年来生产指标情况，经多方对比分析，
</w:t>
      </w:r>
    </w:p>
    <w:p/>
    <w:p>
      <w:pPr/>
      <w:r>
        <w:rPr>
          <w:rStyle w:val="myStyle"/>
        </w:rPr>
        <w:t xml:space="preserve">
	通过对指标不断修改补充，在人力资源部的配合下，出具了多
</w:t>
      </w:r>
    </w:p>
    <w:p/>
    <w:p>
      <w:pPr/>
      <w:r>
        <w:rPr>
          <w:rStyle w:val="myStyle"/>
        </w:rPr>
        <w:t xml:space="preserve">
	个考核办法。事实证明，经过今年指标的考核，公司在生产、
</w:t>
      </w:r>
    </w:p>
    <w:p/>
    <w:p>
      <w:pPr/>
      <w:r>
        <w:rPr>
          <w:rStyle w:val="myStyle"/>
        </w:rPr>
        <w:t xml:space="preserve">
	销售、原料采购等多方面取得了前所未有的成就，尤其在生产指标上，各个单耗指标明显下降，经济效益显著提升。
</w:t>
      </w:r>
    </w:p>
    <w:p/>
    <w:p>
      <w:pPr>
        <w:jc w:val="center"/>
      </w:pPr>
      <w:r>
        <w:rPr>
          <w:rStyle w:val="myStyleh4"/>
        </w:rPr>
        <w:t xml:space="preserve">2023年财务重点工作计划 篇2</w:t>
      </w:r>
    </w:p>
    <w:p/>
    <w:p>
      <w:pPr/>
      <w:r>
        <w:rPr>
          <w:rStyle w:val="myStyle"/>
        </w:rPr>
        <w:t xml:space="preserve">
	20xx年xx警示着我们，在新的一年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三月份财务工作计划。
</w:t>
      </w:r>
    </w:p>
    <w:p/>
    <w:p>
      <w:pPr/>
      <w:r>
        <w:rPr>
          <w:rStyle w:val="myStyle"/>
        </w:rPr>
        <w:t xml:space="preserve">
	一、继续开展会计规范化管理工作，防范和化解操作风险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县xx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
</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
</w:t>
      </w:r>
    </w:p>
    <w:p/>
    <w:p>
      <w:pPr/>
      <w:r>
        <w:rPr>
          <w:rStyle w:val="myStyle"/>
        </w:rPr>
        <w:t xml:space="preserve">
	五是成本操作：严格加强了其他成本项目和营业外支出的管理，坚持按月监控，防止以其他名义列支。
</w:t>
      </w:r>
    </w:p>
    <w:p/>
    <w:p>
      <w:pPr/>
      <w:r>
        <w:rPr>
          <w:rStyle w:val="myStyle"/>
        </w:rPr>
        <w:t xml:space="preserve">
	三、继续做好重要空白凭证管理工作，确保安全无事故
</w:t>
      </w:r>
    </w:p>
    <w:p/>
    <w:p>
      <w:pPr>
        <w:jc w:val="center"/>
      </w:pPr>
      <w:r>
        <w:rPr>
          <w:rStyle w:val="myStyleh4"/>
        </w:rPr>
        <w:t xml:space="preserve">2023年财务重点工作计划 篇3</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的保证奥运期间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五月份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前几月能耗与去年同期比都有所下降和节约，下半年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这个我们一直在做）如眼下由于奥运会举行，北京车辆受到单牌号和双牌号在时间上的受限，部分客人来秦必须住上两天才可返回北京，这样客用品就可以在节约上做文章。这些都是细小的潜在的节约意识，是对市场情况的掌握体现。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在保证眼下推出的“5515”基础上，还要创新出很多类似的买点和思路。更进一步走在市场的最前列，影响市场。
</w:t>
      </w:r>
    </w:p>
    <w:p/>
    <w:p>
      <w:pPr/>
      <w:r>
        <w:rPr>
          <w:rStyle w:val="myStyle"/>
        </w:rPr>
        <w:t xml:space="preserve">
	五、严格成本控制，加强细化核算
</w:t>
      </w:r>
    </w:p>
    <w:p/>
    <w:p>
      <w:pPr/>
      <w:r>
        <w:rPr>
          <w:rStyle w:val="myStyle"/>
        </w:rPr>
        <w:t xml:space="preserve">
	控制各项成本支出，就是增收创收。因此，今年下半年酒店将加强成本控制力度，对各部门的各项成本支出进行细分管理，由原来的每月进行的盘点物资改为每周一次，对各项消耗品的使用提出改进意见和建议，从而强化员工的成本控制意识，真正做好酒店各项成本控制工作。
</w:t>
      </w:r>
    </w:p>
    <w:p/>
    <w:p>
      <w:pPr/>
      <w:r>
        <w:rPr>
          <w:rStyle w:val="myStyle"/>
        </w:rPr>
        <w:t xml:space="preserve">
	六、加强设备设施维修，稳定服务
</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年底酒店旁边将增开两家，一家定位三，一家商务酒店）为此，酒店在有计划的考虑计划年底更换客房、餐厅部分区域地毯，部分木制装饰喷漆和局部粉刷。尽可能的为酒店争取住客率，提高酒店的经济效益。
</w:t>
      </w:r>
    </w:p>
    <w:p/>
    <w:p>
      <w:pPr/>
      <w:r>
        <w:rPr>
          <w:rStyle w:val="myStyle"/>
        </w:rPr>
        <w:t xml:space="preserve">
	七、用人性化管理提高企业凝聚力
</w:t>
      </w:r>
    </w:p>
    <w:p/>
    <w:p>
      <w:pPr/>
      <w:r>
        <w:rPr>
          <w:rStyle w:val="myStyle"/>
        </w:rPr>
        <w:t xml:space="preserve">
	提高企业凝聚力首先就要提高员工满意度，让员工满意更是人性化管理最终的工作体现。
</w:t>
      </w:r>
    </w:p>
    <w:p/>
    <w:p>
      <w:pPr/>
      <w:r>
        <w:rPr>
          <w:rStyle w:val="myStyle"/>
        </w:rPr>
        <w:t xml:space="preserve">
	如何提高员工满意度？员工对企业在哪方面不够满意？这是今后工作的重点，每一位员工都希望自身的价值在企业能有公正的评价。这就需要企业本着“公平、公正”的原则。即绩效考核要公平，选拔机会要公平，处理问题要公平、公开。其次，还要为重要的突出的员工制定其职业发展规划，特别是那些可能影响企业今后发展的关键人员，引导他正确的树立职业观和人生价值观。
</w:t>
      </w:r>
    </w:p>
    <w:p/>
    <w:p>
      <w:pPr>
        <w:jc w:val="center"/>
      </w:pPr>
      <w:r>
        <w:rPr>
          <w:rStyle w:val="myStyleh4"/>
        </w:rPr>
        <w:t xml:space="preserve">2023年财务重点工作计划 篇4</w:t>
      </w:r>
    </w:p>
    <w:p/>
    <w:p>
      <w:pPr/>
      <w:r>
        <w:rPr>
          <w:rStyle w:val="myStyle"/>
        </w:rPr>
        <w:t xml:space="preserve">
	一、上半年工作完成情况
</w:t>
      </w:r>
    </w:p>
    <w:p/>
    <w:p>
      <w:pPr/>
      <w:r>
        <w:rPr>
          <w:rStyle w:val="myStyle"/>
        </w:rPr>
        <w:t xml:space="preserve">
	1、规范财务成本核算，严格控制成本费用
</w:t>
      </w:r>
    </w:p>
    <w:p/>
    <w:p>
      <w:pPr/>
      <w:r>
        <w:rPr>
          <w:rStyle w:val="myStyle"/>
        </w:rPr>
        <w:t xml:space="preserve">
	根据年初召开的《20__年科技馆经济工作会议》要求，对本年度全馆经费开支进行了分解预算，合理确认各项支出数额，在财务执行过程中，严格控制专项经费支出，规范了财务审批程序，协助单位领导加强财务管理。
</w:t>
      </w:r>
    </w:p>
    <w:p/>
    <w:p>
      <w:pPr/>
      <w:r>
        <w:rPr>
          <w:rStyle w:val="myStyle"/>
        </w:rPr>
        <w:t xml:space="preserve">
	2、组织人员培训，提高团队工作能力
</w:t>
      </w:r>
    </w:p>
    <w:p/>
    <w:p>
      <w:pPr/>
      <w:r>
        <w:rPr>
          <w:rStyle w:val="myStyle"/>
        </w:rPr>
        <w:t xml:space="preserve">
	上半年来，本部门组织人员参加了财务税收培训、统计培训、资产管理培训、会计人员年检培训、普通话培训、新馆展教工程培训等多种培训，提高了部门的整体工作能力，增强了部门工作的协作性，强化了各岗位人员的责任感。
</w:t>
      </w:r>
    </w:p>
    <w:p/>
    <w:p>
      <w:pPr/>
      <w:r>
        <w:rPr>
          <w:rStyle w:val="myStyle"/>
        </w:rPr>
        <w:t xml:space="preserve">
	3、加强财务管理制度建设，夯实工作基础
</w:t>
      </w:r>
    </w:p>
    <w:p/>
    <w:p>
      <w:pPr/>
      <w:r>
        <w:rPr>
          <w:rStyle w:val="myStyle"/>
        </w:rPr>
        <w:t xml:space="preserve">
	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
</w:t>
      </w:r>
    </w:p>
    <w:p/>
    <w:p>
      <w:pPr>
        <w:jc w:val="center"/>
      </w:pPr>
      <w:r>
        <w:rPr>
          <w:rStyle w:val="myStyleh4"/>
        </w:rPr>
        <w:t xml:space="preserve">2023年财务重点工作计划 篇5</w:t>
      </w:r>
    </w:p>
    <w:p/>
    <w:p>
      <w:pPr/>
      <w:r>
        <w:rPr>
          <w:rStyle w:val="myStyle"/>
        </w:rPr>
        <w:t xml:space="preserve">
	xxx年度财务重点管理工作：
</w:t>
      </w:r>
    </w:p>
    <w:p/>
    <w:p>
      <w:pPr/>
      <w:r>
        <w:rPr>
          <w:rStyle w:val="myStyle"/>
        </w:rPr>
        <w:t xml:space="preserve">
	1.注重加强收支管控。根据集团公司管理要求，加强人、财、物和收支的挖潜，注重“向管理要效益”的指导思路。
</w:t>
      </w:r>
    </w:p>
    <w:p/>
    <w:p>
      <w:pPr/>
      <w:r>
        <w:rPr>
          <w:rStyle w:val="myStyle"/>
        </w:rPr>
        <w:t xml:space="preserve">
	2.建立预算管控机制。注重财务预算监管工作，建立全年预算执行情况表，提前对收支进行管控和预警工作。
</w:t>
      </w:r>
    </w:p>
    <w:p/>
    <w:p>
      <w:pPr/>
      <w:r>
        <w:rPr>
          <w:rStyle w:val="myStyle"/>
        </w:rPr>
        <w:t xml:space="preserve">
	3.不断加强财务服务工作。20xx年加强与金融机构的沟通，争取最大限度的为顾客、商户提供便捷的财务和金融服务。
</w:t>
      </w:r>
    </w:p>
    <w:p/>
    <w:p>
      <w:pPr/>
      <w:r>
        <w:rPr>
          <w:rStyle w:val="myStyle"/>
        </w:rPr>
        <w:t xml:space="preserve">
	4.提升全员主动的营销意识。发挥一线员工的主动性，积极带动财务部人员参与营销工作，力争通过服务创新为公司创造更大效益。
</w:t>
      </w:r>
    </w:p>
    <w:p/>
    <w:p>
      <w:pPr/>
      <w:r>
        <w:rPr>
          <w:rStyle w:val="myStyle"/>
        </w:rPr>
        <w:t xml:space="preserve">
	5.提高部门的工作质量和效率。根据部门职能对各岗位工作内容进行进一步梳理，加强工作质量考核和奖惩。
</w:t>
      </w:r>
    </w:p>
    <w:p/>
    <w:p>
      <w:pPr/>
      <w:r>
        <w:rPr>
          <w:rStyle w:val="myStyle"/>
        </w:rPr>
        <w:t xml:space="preserve">
	6.重点加强促销费用的管控。财务部牵头制定促销费标准化版本，力争总结出完善的促销费用管理模板。
</w:t>
      </w:r>
    </w:p>
    <w:p/>
    <w:p>
      <w:pPr/>
      <w:r>
        <w:rPr>
          <w:rStyle w:val="myStyle"/>
        </w:rPr>
        <w:t xml:space="preserve">
	7.注重人员轮岗及培训。给予储备人员更多的锻炼机会，加强人才梯队综合能力提升，同时，鼓励部门员工报考会计职称。
</w:t>
      </w:r>
    </w:p>
    <w:p/>
    <w:p>
      <w:pPr/>
      <w:r>
        <w:rPr>
          <w:rStyle w:val="myStyle"/>
        </w:rPr>
        <w:t xml:space="preserve">
	8.加强对外交流。为公司进一步发展建立良好的人脉关系和营造畅通的信息渠道。
</w:t>
      </w:r>
    </w:p>
    <w:p/>
    <w:p>
      <w:pPr>
        <w:jc w:val="center"/>
      </w:pPr>
      <w:r>
        <w:rPr>
          <w:rStyle w:val="myStyleh4"/>
        </w:rPr>
        <w:t xml:space="preserve">2023年财务重点工作计划 篇6</w:t>
      </w:r>
    </w:p>
    <w:p/>
    <w:p>
      <w:pPr/>
      <w:r>
        <w:rPr>
          <w:rStyle w:val="myStyle"/>
        </w:rPr>
        <w:t xml:space="preserve">
	20xx年，各个行业在受到金融危机的侵袭时经济都相对下滑，而且来势凶狠，在人们没有任何准备的情况下我们所在的房地产行业也不例外。20xx年，我们已做好对应措施，将财务的收入和支出成正比。
</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jc w:val="center"/>
      </w:pPr>
      <w:r>
        <w:rPr>
          <w:rStyle w:val="myStyleh4"/>
        </w:rPr>
        <w:t xml:space="preserve">2023年财务重点工作计划 篇7</w:t>
      </w:r>
    </w:p>
    <w:p/>
    <w:p>
      <w:pPr/>
      <w:r>
        <w:rPr>
          <w:rStyle w:val="myStyle"/>
        </w:rPr>
        <w:t xml:space="preserve">
	一、财务经理工作目标：
</w:t>
      </w:r>
    </w:p>
    <w:p/>
    <w:p>
      <w:pPr/>
      <w:r>
        <w:rPr>
          <w:rStyle w:val="myStyle"/>
        </w:rPr>
        <w:t xml:space="preserve">
	股东权益最大化（私有公司为利润最大化）
</w:t>
      </w:r>
    </w:p>
    <w:p/>
    <w:p>
      <w:pPr/>
      <w:r>
        <w:rPr>
          <w:rStyle w:val="myStyle"/>
        </w:rPr>
        <w:t xml:space="preserve">
	二、财务经理的日常工作：管理财务，内审。
</w:t>
      </w:r>
    </w:p>
    <w:p/>
    <w:p>
      <w:pPr/>
      <w:r>
        <w:rPr>
          <w:rStyle w:val="myStyle"/>
        </w:rPr>
        <w:t xml:space="preserve">
	1．管理财务：包括账务管理，资产管理，成本费用管理，制度管理，人员管理等；
</w:t>
      </w:r>
    </w:p>
    <w:p/>
    <w:p>
      <w:pPr/>
      <w:r>
        <w:rPr>
          <w:rStyle w:val="myStyle"/>
        </w:rPr>
        <w:t xml:space="preserve">
	2．内审：包括审核记账凭证，审核购销合同，审核费用报销及资金支出，审核报表等。
</w:t>
      </w:r>
    </w:p>
    <w:p/>
    <w:p>
      <w:pPr/>
      <w:r>
        <w:rPr>
          <w:rStyle w:val="myStyle"/>
        </w:rPr>
        <w:t xml:space="preserve">
	三、细化的工作内容（将内审穿插在日常管理中）：
</w:t>
      </w:r>
    </w:p>
    <w:p/>
    <w:p>
      <w:pPr/>
      <w:r>
        <w:rPr>
          <w:rStyle w:val="myStyle"/>
        </w:rPr>
        <w:t xml:space="preserve">
	1．账务管理：审核记账凭证，审核各种会计报表，做好报表分析，及时发现各种异动数据并上报企业决策层，为高层做出决策提供可靠的数据基础。
</w:t>
      </w:r>
    </w:p>
    <w:p/>
    <w:p>
      <w:pPr/>
      <w:r>
        <w:rPr>
          <w:rStyle w:val="myStyle"/>
        </w:rPr>
        <w:t xml:space="preserve">
	2．资产管理：把现金管理作为资产管理的重点，严格控制现金的收付，以现金流为主线，保证现金流为合理的正值，尽量减少非现金资产对资金的占用，包括及时取得可靠信息，减少安全库存，与客户和供应商良性沟通，加大应收账款催收力度，降低应付账款支付比例，加速资金周转，降低筹资成本（可以用存货周转率和应收账款周转率来比较）；对于固定资产和其他投资，要做好投资可行性分析；在融资方面，要充分利用企业的商业信用和银行信用，在无限降低利息的条件下尽量融资。
</w:t>
      </w:r>
    </w:p>
    <w:p/>
    <w:p>
      <w:pPr/>
      <w:r>
        <w:rPr>
          <w:rStyle w:val="myStyle"/>
        </w:rPr>
        <w:t xml:space="preserve">
	3．成本费用管理：销售部门制定好销售计划，根据销售计划审核各种销售费用的报销，另外，生产部门根据订单及销售计划制定生产计划，以销定产，生产环节要求成本会计对仓库收发料及各种生产统计报表进行监管，定期和不定期进行存货盘点；行政部门制定好耗材使用计划，采购部根据生产计划和耗材使用计划制定采购计划，根据采购计划审核购料合同，主要审核采购数量和单价与计划的差异，付款方式，发票开具情况等项目；审核日常费用的报销，如招待费、旅费等，严格控制大笔资金的支出；做好绩效评估，如销售人员以销售额回款额评估，生产人员以产值费用比率评估等。
</w:t>
      </w:r>
    </w:p>
    <w:p/>
    <w:p>
      <w:pPr/>
      <w:r>
        <w:rPr>
          <w:rStyle w:val="myStyle"/>
        </w:rPr>
        <w:t xml:space="preserve">
	4．制度管理：在工作中发现潜在问题，逐步完善各项业务流程及审批制度，以现金为例应做到：
</w:t>
      </w:r>
    </w:p>
    <w:p/>
    <w:p>
      <w:pPr/>
      <w:r>
        <w:rPr>
          <w:rStyle w:val="myStyle"/>
        </w:rPr>
        <w:t xml:space="preserve">
	1）建立会计报表和账薄的日常查证制度，检查《现金日记账》和《现金日报表》所反映的金额和事项是否确实存在，企业在特定期间内所发生的现金业务是否均已记录完毕，有无遗漏；会计报表日“账账”（现金日记账与总账）、“账表”（现金日记账与现金日报表）、“账实”（账面金额与实际库存）是否相符。
</w:t>
      </w:r>
    </w:p>
    <w:p/>
    <w:p>
      <w:pPr/>
      <w:r>
        <w:rPr>
          <w:rStyle w:val="myStyle"/>
        </w:rPr>
        <w:t xml:space="preserve">
	2）确定现金的开支范围，检查现金支出在会计报表上的披露是否恰当。
</w:t>
      </w:r>
    </w:p>
    <w:p/>
    <w:p>
      <w:pPr/>
      <w:r>
        <w:rPr>
          <w:rStyle w:val="myStyle"/>
        </w:rPr>
        <w:t xml:space="preserve">
	3）确定库存现金余额，将日常库存现金严格控制在备用金规定的范围内。
</w:t>
      </w:r>
    </w:p>
    <w:p/>
    <w:p>
      <w:pPr/>
      <w:r>
        <w:rPr>
          <w:rStyle w:val="myStyle"/>
        </w:rPr>
        <w:t xml:space="preserve">
	4）严格控制现金支票和收据，使每一份支票和收据的使用都有严格的审批手续和完整的记录档案；将空白现金支票与秘码条、现金的收付业务与账薄的登记、在银行备案的财务公章和私章分散定人掌管，使每一笔现金的收付业务都由两人以上相互牵制。
</w:t>
      </w:r>
    </w:p>
    <w:p/>
    <w:p>
      <w:pPr/>
      <w:r>
        <w:rPr>
          <w:rStyle w:val="myStyle"/>
        </w:rPr>
        <w:t xml:space="preserve">
	5．人员管理：就社会而言，保证公司与税务局、银行、海关等单位的良性沟通；就公司而言，具备全局观念，从公司整体利益出发，协调财务部与其他各部门的工作；就财务部而言，对下属要有足够的控制力，恩威并重，充分调动本部门每位员工的工作积极性，营造一个良好的工作氛围，建立一个团结、精干的财
</w:t>
      </w:r>
    </w:p>
    <w:p/>
    <w:p>
      <w:pPr>
        <w:jc w:val="center"/>
      </w:pPr>
      <w:r>
        <w:rPr>
          <w:rStyle w:val="myStyleh4"/>
        </w:rPr>
        <w:t xml:space="preserve">2023年财务重点工作计划 篇8</w:t>
      </w:r>
    </w:p>
    <w:p/>
    <w:p>
      <w:pPr/>
      <w:r>
        <w:rPr>
          <w:rStyle w:val="myStyle"/>
        </w:rPr>
        <w:t xml:space="preserve">
	xx年是企业发展非常重要的一年，也是一个充满挑战、机遇与压力的一年。为了增强责任意识、服务意识，并充分认识和有条不紊地做好财务工作，特制定本计划。
</w:t>
      </w:r>
    </w:p>
    <w:p/>
    <w:p>
      <w:pPr/>
      <w:r>
        <w:rPr>
          <w:rStyle w:val="myStyle"/>
        </w:rPr>
        <w:t xml:space="preserve">
	一、严格遵守财经等法律法规和国家统一会计制度
</w:t>
      </w:r>
    </w:p>
    <w:p/>
    <w:p>
      <w:pPr/>
      <w:r>
        <w:rPr>
          <w:rStyle w:val="myStyle"/>
        </w:rPr>
        <w:t xml:space="preserve">
	遵守职业道德，树立良好的职业品质，严谨工作作风，严守工作纪律，坚持原则，秉公办事，当好家理好财，努力提高工作效率和工作质量。全面、细致、及时地为公司及相关部门提供翔实信息，为领导决策提供可靠依据，当好领导的参谋。
</w:t>
      </w:r>
    </w:p>
    <w:p/>
    <w:p>
      <w:pPr/>
      <w:r>
        <w:rPr>
          <w:rStyle w:val="myStyle"/>
        </w:rPr>
        <w:t xml:space="preserve">
	二、积极参与企业管理
</w:t>
      </w:r>
    </w:p>
    <w:p/>
    <w:p>
      <w:pPr/>
      <w:r>
        <w:rPr>
          <w:rStyle w:val="myStyle"/>
        </w:rPr>
        <w:t xml:space="preserve">
	随着财务管理职能的日益显现，财务管理应参与到企业管理的逐个环节，为总体规划制定提供依据，为落实各项工作进行监督，为准确考核工作提供结果。
</w:t>
      </w:r>
    </w:p>
    <w:p/>
    <w:p>
      <w:pPr/>
      <w:r>
        <w:rPr>
          <w:rStyle w:val="myStyle"/>
        </w:rPr>
        <w:t xml:space="preserve">
	三、随着单位精细化管理水平的不断强化，对财务管理也提出了更高的要求，根据财务管理的特点以及财务管理的需要，我们要进一步做好日常工作
</w:t>
      </w:r>
    </w:p>
    <w:p/>
    <w:p>
      <w:pPr/>
      <w:r>
        <w:rPr>
          <w:rStyle w:val="myStyle"/>
        </w:rPr>
        <w:t xml:space="preserve">
	1、加强规范现金管理，做好日常核算，按照财务制度，办理现金收付和银行结算业务，强化资金使用的计划性、预算性、效率性和安全性，尽可能地规避资金风险。
</w:t>
      </w:r>
    </w:p>
    <w:p/>
    <w:p>
      <w:pPr/>
      <w:r>
        <w:rPr>
          <w:rStyle w:val="myStyle"/>
        </w:rPr>
        <w:t xml:space="preserve">
	2、努力开源节流，使有限的经费发挥的作用，为公司提供财力上的保证。在费用控制方面，加强艰苦奋斗、勤俭节约的理财作风，将各项费用压到最低限度，倡导人人提高节约的意识。
</w:t>
      </w:r>
    </w:p>
    <w:p/>
    <w:p>
      <w:pPr/>
      <w:r>
        <w:rPr>
          <w:rStyle w:val="myStyle"/>
        </w:rPr>
        <w:t xml:space="preserve">
	3、加大财务基础工作建设，从粘贴票据、装订凭证、签字齐全、印章保管等工作抓起，认真审核原始票据，细化财务报账流程。内控与内审结合，每月进行自查、自检工作。做到帐目清楚，帐证、帐实、帐表、帐帐相符，使财务基础工作规范化。
</w:t>
      </w:r>
    </w:p>
    <w:p/>
    <w:p>
      <w:pPr/>
      <w:r>
        <w:rPr>
          <w:rStyle w:val="myStyle"/>
        </w:rPr>
        <w:t xml:space="preserve">
	四、实行会计电算化
</w:t>
      </w:r>
    </w:p>
    <w:p/>
    <w:p>
      <w:pPr/>
      <w:r>
        <w:rPr>
          <w:rStyle w:val="myStyle"/>
        </w:rPr>
        <w:t xml:space="preserve">
	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通过一系列严格的科学和程序控制，可以避免各种人为的虚假行为，避免在实际工作中违法违规，使其更加正规化、科学化，现代化。
</w:t>
      </w:r>
    </w:p>
    <w:p/>
    <w:p>
      <w:pPr/>
      <w:r>
        <w:rPr>
          <w:rStyle w:val="myStyle"/>
        </w:rPr>
        <w:t xml:space="preserve">
	五、积极参与招商引资工作
</w:t>
      </w:r>
    </w:p>
    <w:p/>
    <w:p>
      <w:pPr/>
      <w:r>
        <w:rPr>
          <w:rStyle w:val="myStyle"/>
        </w:rPr>
        <w:t xml:space="preserve">
	及时、全面、完整地提供客户需要的各种数据与资料，采取各种措施花样繁多的包装好、宣传好，务实招商基础。对已接触过的客商，要进一步了解情况，及时传递信息，把握进度，环环相扣，抓准机会，有所突破。
</w:t>
      </w:r>
    </w:p>
    <w:p/>
    <w:p>
      <w:pPr/>
      <w:r>
        <w:rPr>
          <w:rStyle w:val="myStyle"/>
        </w:rPr>
        <w:t xml:space="preserve">
	xx年，要继续坚持不怕苦，不怕累的工作干劲，一切以工作为重，严格遵守公司的上下班、请假等各项制度。爱岗敬业、提高效率、热情服务，对无法按期完成的工作，要主动加班加点，任务难不扯皮，任务累不推诿，甘于奉献，尽职尽责。
</w:t>
      </w:r>
    </w:p>
    <w:p/>
    <w:p>
      <w:pPr>
        <w:jc w:val="center"/>
      </w:pPr>
      <w:r>
        <w:rPr>
          <w:rStyle w:val="myStyleh4"/>
        </w:rPr>
        <w:t xml:space="preserve">2023年财务重点工作计划 篇9</w:t>
      </w:r>
    </w:p>
    <w:p/>
    <w:p>
      <w:pPr/>
      <w:r>
        <w:rPr>
          <w:rStyle w:val="myStyle"/>
        </w:rPr>
        <w:t xml:space="preserve">
	一、部门重点工作
</w:t>
      </w:r>
    </w:p>
    <w:p/>
    <w:p>
      <w:pPr/>
      <w:r>
        <w:rPr>
          <w:rStyle w:val="myStyle"/>
        </w:rPr>
        <w:t xml:space="preserve">
	本部门的重点工作包括以下6项：
</w:t>
      </w:r>
    </w:p>
    <w:p/>
    <w:p>
      <w:pPr/>
      <w:r>
        <w:rPr>
          <w:rStyle w:val="myStyle"/>
        </w:rPr>
        <w:t xml:space="preserve">
	1.集团整体财会基础业务水平得到进一步提升，完成院对原z集团、z集团、通信部三家单位离任审计整改，组织完成货币资金、其他应收款两批专项稽核任务，确保各企业及军保部所属圆满完成全年核算任务。
</w:t>
      </w:r>
    </w:p>
    <w:p/>
    <w:p>
      <w:pPr/>
      <w:r>
        <w:rPr>
          <w:rStyle w:val="myStyle"/>
        </w:rPr>
        <w:t xml:space="preserve">
	2.确保集团整体经营业务按预算组织实施，集团本部预算控制良好，季度企业财务分析有效支撑投资管理，力争圆满完成银芯科技组建及成都房产落户、安评中心资产注入等专项任务。
</w:t>
      </w:r>
    </w:p>
    <w:p/>
    <w:p>
      <w:pPr/>
      <w:r>
        <w:rPr>
          <w:rStyle w:val="myStyle"/>
        </w:rPr>
        <w:t xml:space="preserve">
	3.确保集团不低于1亿元银行纯信用贷款额度，多渠道筹措资金帮助集团下属企业经营发展，并力争实现1-2家子公司取得银行信贷额度。
</w:t>
      </w:r>
    </w:p>
    <w:p/>
    <w:p>
      <w:pPr/>
      <w:r>
        <w:rPr>
          <w:rStyle w:val="myStyle"/>
        </w:rPr>
        <w:t xml:space="preserve">
	4.集团资产管理整体规范、安全，资产收益明显提升：货币资金运用方式明显拓展，全年力争实现货币收益800万元，综合收益率超过3.3%（20xx年实现595万元）；不动产安全及性能管理基础工作全面改善，z物业实现企业化管理，全年力争实现资产收益900万元（20xx年实现608万元）。
</w:t>
      </w:r>
    </w:p>
    <w:p/>
    <w:p>
      <w:pPr/>
      <w:r>
        <w:rPr>
          <w:rStyle w:val="myStyle"/>
        </w:rPr>
        <w:t xml:space="preserve">
	5.确保按院总体进度要求，联合投资业务部门，组织集团事企所属涉及所有单位，圆满完成国有产权登记专项任务。
</w:t>
      </w:r>
    </w:p>
    <w:p/>
    <w:p>
      <w:pPr/>
      <w:r>
        <w:rPr>
          <w:rStyle w:val="myStyle"/>
        </w:rPr>
        <w:t xml:space="preserve">
	6.搭建集团财务系统集中培训和定期交流平台，根据企业法人治理架构，初步建立集团财务负责人委派办法，试行财务负责人述职与考核管理机制。
</w:t>
      </w:r>
    </w:p>
    <w:p/>
    <w:p>
      <w:pPr/>
      <w:r>
        <w:rPr>
          <w:rStyle w:val="myStyle"/>
        </w:rPr>
        <w:t xml:space="preserve">
	二、工作计划
</w:t>
      </w:r>
    </w:p>
    <w:p/>
    <w:p>
      <w:pPr/>
      <w:r>
        <w:rPr>
          <w:rStyle w:val="myStyle"/>
        </w:rPr>
        <w:t xml:space="preserve">
	本部门各项重点工作安排如下表所示：
</w:t>
      </w:r>
    </w:p>
    <w:p/>
    <w:p>
      <w:pPr/>
      <w:r>
        <w:rPr>
          <w:rStyle w:val="myStyle"/>
        </w:rPr>
        <w:t xml:space="preserve">
	序号重点工作工作阶段及工作方式时间节点工作成果
</w:t>
      </w:r>
    </w:p>
    <w:p/>
    <w:p>
      <w:pPr/>
      <w:r>
        <w:rPr>
          <w:rStyle w:val="myStyle"/>
        </w:rPr>
        <w:t xml:space="preserve">
	1会计基础核算与内部稽核1）集团事企本部核算调整阶段试行并确立新预算授权下的财务管理模式6-7月结算与核算运行规范稳定
</w:t>
      </w:r>
    </w:p>
    <w:p/>
    <w:p>
      <w:pPr/>
      <w:r>
        <w:rPr>
          <w:rStyle w:val="myStyle"/>
        </w:rPr>
        <w:t xml:space="preserve">
	2）审计整改与规范提升阶段完成三家单位五位领导的离任审计整改，部署解决历史遗留问题1-7月集团及各单位完成整改上报
</w:t>
      </w:r>
    </w:p>
    <w:p/>
    <w:p>
      <w:pPr/>
      <w:r>
        <w:rPr>
          <w:rStyle w:val="myStyle"/>
        </w:rPr>
        <w:t xml:space="preserve">
	3）集团年度财务专项稽核阶段配合院财务部完成集团所属货币资金内部稽核；集团主导对部分企业进行其他应收款专项稽核检查4-11月完成稽核改正并提交报告
</w:t>
      </w:r>
    </w:p>
    <w:p/>
    <w:p>
      <w:pPr/>
      <w:r>
        <w:rPr>
          <w:rStyle w:val="myStyle"/>
        </w:rPr>
        <w:t xml:space="preserve">
	4）会计核算与决算阶段完成两个z资产财务层面的吸收合并，按期完成集团事企合并结算和决算任务1-12月取得无保留意见审计报告
</w:t>
      </w:r>
    </w:p>
    <w:p/>
    <w:p>
      <w:pPr/>
      <w:r>
        <w:rPr>
          <w:rStyle w:val="myStyle"/>
        </w:rPr>
        <w:t xml:space="preserve">
	2财务管理与投资业务支持1）集团经营目标与预算管理完成集团中期预算调整和年度组织实施，完成20xx年度预算编制7-8月11-12月预算及时执行可控
</w:t>
      </w:r>
    </w:p>
    <w:p/>
    <w:p>
      <w:pPr/>
      <w:r>
        <w:rPr>
          <w:rStyle w:val="myStyle"/>
        </w:rPr>
        <w:t xml:space="preserve">
	2）企业财务分析与决策支持按季度编制所属重点企业财务快报并组织专题汇报季后次月18日前突出重点发现问题
</w:t>
      </w:r>
    </w:p>
    <w:p/>
    <w:p>
      <w:pPr/>
      <w:r>
        <w:rPr>
          <w:rStyle w:val="myStyle"/>
        </w:rPr>
        <w:t xml:space="preserve">
	3）成都房产专项接管银芯科技公司注册，完成成都落户；调整开发商交易合同，确保资产落户并规范完成结算11月交易房产落户成都公司
</w:t>
      </w:r>
    </w:p>
    <w:p/>
    <w:p>
      <w:pPr/>
      <w:r>
        <w:rPr>
          <w:rStyle w:val="myStyle"/>
        </w:rPr>
        <w:t xml:space="preserve">
	4）安评中心增资专项完成集团房屋及土地产权更新，完成资产过户，确保税费优惠减免10月安评中心完成增资
</w:t>
      </w:r>
    </w:p>
    <w:p/>
    <w:p>
      <w:pPr/>
      <w:r>
        <w:rPr>
          <w:rStyle w:val="myStyle"/>
        </w:rPr>
        <w:t xml:space="preserve">
	3信贷融资
</w:t>
      </w:r>
    </w:p>
    <w:p/>
    <w:p>
      <w:pPr/>
      <w:r>
        <w:rPr>
          <w:rStyle w:val="myStyle"/>
        </w:rPr>
        <w:t xml:space="preserve">
	1）集团本部信用努力争取集团随时可以使用不低于1亿元的纯信用贷款额度1-12月取得信用
</w:t>
      </w:r>
    </w:p>
    <w:p/>
    <w:p>
      <w:pPr/>
      <w:r>
        <w:rPr>
          <w:rStyle w:val="myStyle"/>
        </w:rPr>
        <w:t xml:space="preserve">
	2）支持企业发展通过解决往来账款、临时调度资金、适时增资等方式，支持不少于3-5家企业解决经营发展资金困难1-12月企业业务顺利实施
</w:t>
      </w:r>
    </w:p>
    <w:p/>
    <w:p>
      <w:pPr/>
      <w:r>
        <w:rPr>
          <w:rStyle w:val="myStyle"/>
        </w:rPr>
        <w:t xml:space="preserve">
	3）促进1-2家企业取得银行贷款根据集团企业发展需要，力争实现1-2家骨干企业取得银行信贷额度2-11月1-2家企业可用贷款
</w:t>
      </w:r>
    </w:p>
    <w:p/>
    <w:p>
      <w:pPr/>
      <w:r>
        <w:rPr>
          <w:rStyle w:val="myStyle"/>
        </w:rPr>
        <w:t xml:space="preserve">
	4资产管理收益
</w:t>
      </w:r>
    </w:p>
    <w:p/>
    <w:p>
      <w:pPr/>
      <w:r>
        <w:rPr>
          <w:rStyle w:val="myStyle"/>
        </w:rPr>
        <w:t xml:space="preserve">
	1）基础清理与规范阶段重点针对房屋资产证照与基础资料管理缺失的问题，清理规范并逐步建立集团不动产资产管理档案7-12资产建档证照齐备
</w:t>
      </w:r>
    </w:p>
    <w:p/>
    <w:p>
      <w:pPr/>
      <w:r>
        <w:rPr>
          <w:rStyle w:val="myStyle"/>
        </w:rPr>
        <w:t xml:space="preserve">
	2）货币资金收益安全前提下逐步推进银行理财、新股申购等多种资产管理模式5-12月全年实现收益800万元
</w:t>
      </w:r>
    </w:p>
    <w:p/>
    <w:p>
      <w:pPr/>
      <w:r>
        <w:rPr>
          <w:rStyle w:val="myStyle"/>
        </w:rPr>
        <w:t xml:space="preserve">
	3）不动产收益尽快完成z物业经营管理模式建设，积极推进不动产经营，配合投资部妥善完成新资产落户到账5-12月全年实现收益900万元
</w:t>
      </w:r>
    </w:p>
    <w:p/>
    <w:p>
      <w:pPr/>
      <w:r>
        <w:rPr>
          <w:rStyle w:val="myStyle"/>
        </w:rPr>
        <w:t xml:space="preserve">
	5国有产权登记
</w:t>
      </w:r>
    </w:p>
    <w:p/>
    <w:p>
      <w:pPr/>
      <w:r>
        <w:rPr>
          <w:rStyle w:val="myStyle"/>
        </w:rPr>
        <w:t xml:space="preserve">
	1）启动部署组织集团战略部、投资部并邀请院财务部参加，充分准备并启动5-6月启动与协调
</w:t>
      </w:r>
    </w:p>
    <w:p/>
    <w:p>
      <w:pPr/>
      <w:r>
        <w:rPr>
          <w:rStyle w:val="myStyle"/>
        </w:rPr>
        <w:t xml:space="preserve">
	2）实施完成完成所属各级企业涉及国有产权登记任务，指导年检及后续使用7-9月完成上报
</w:t>
      </w:r>
    </w:p>
    <w:p/>
    <w:p>
      <w:pPr/>
      <w:r>
        <w:rPr>
          <w:rStyle w:val="myStyle"/>
        </w:rPr>
        <w:t xml:space="preserve">
	6财务系统建设
</w:t>
      </w:r>
    </w:p>
    <w:p/>
    <w:p>
      <w:pPr/>
      <w:r>
        <w:rPr>
          <w:rStyle w:val="myStyle"/>
        </w:rPr>
        <w:t xml:space="preserve">
	1）培训和交流平台建设建立集团财务培训管理机制和信息平台，组织下半年业务培训和交流活动1-2次，征集编制20xx年业务培训计划11月启动实施
</w:t>
      </w:r>
    </w:p>
    <w:p/>
    <w:p>
      <w:pPr/>
      <w:r>
        <w:rPr>
          <w:rStyle w:val="myStyle"/>
        </w:rPr>
        <w:t xml:space="preserve">
	2）建立财务负责人委派制拟定集团财务负责人委派制并在部分骨干企业试行，筹备启动年度财务负责人书述职与考核管理10月试行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2023-08-16T09:53:09+08:00</dcterms:created>
  <dcterms:modified xsi:type="dcterms:W3CDTF">2023-08-16T09:53:09+08:00</dcterms:modified>
</cp:coreProperties>
</file>

<file path=docProps/custom.xml><?xml version="1.0" encoding="utf-8"?>
<Properties xmlns="http://schemas.openxmlformats.org/officeDocument/2006/custom-properties" xmlns:vt="http://schemas.openxmlformats.org/officeDocument/2006/docPropsVTypes"/>
</file>